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5954"/>
        <w:gridCol w:w="992"/>
        <w:gridCol w:w="1843"/>
      </w:tblGrid>
      <w:tr w:rsidR="00564EFD" w:rsidRPr="00564EFD" w:rsidTr="00564EFD">
        <w:tc>
          <w:tcPr>
            <w:tcW w:w="1696" w:type="dxa"/>
            <w:shd w:val="clear" w:color="auto" w:fill="D9D9D9" w:themeFill="background1" w:themeFillShade="D9"/>
          </w:tcPr>
          <w:p w:rsidR="00564EFD" w:rsidRPr="00564EFD" w:rsidRDefault="00564EFD" w:rsidP="00564EFD">
            <w:pPr>
              <w:jc w:val="center"/>
              <w:rPr>
                <w:sz w:val="28"/>
                <w:szCs w:val="28"/>
              </w:rPr>
            </w:pPr>
            <w:r w:rsidRPr="00564EFD">
              <w:rPr>
                <w:sz w:val="28"/>
                <w:szCs w:val="28"/>
              </w:rPr>
              <w:t>Party name</w:t>
            </w:r>
          </w:p>
        </w:tc>
        <w:tc>
          <w:tcPr>
            <w:tcW w:w="5954" w:type="dxa"/>
          </w:tcPr>
          <w:p w:rsidR="00564EFD" w:rsidRPr="00564EFD" w:rsidRDefault="00564E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64EFD" w:rsidRPr="00564EFD" w:rsidRDefault="00564EFD" w:rsidP="00564EFD">
            <w:pPr>
              <w:jc w:val="center"/>
              <w:rPr>
                <w:sz w:val="28"/>
                <w:szCs w:val="28"/>
              </w:rPr>
            </w:pPr>
            <w:r w:rsidRPr="00564EFD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</w:tcPr>
          <w:p w:rsidR="00564EFD" w:rsidRPr="00564EFD" w:rsidRDefault="00564EFD">
            <w:pPr>
              <w:rPr>
                <w:sz w:val="28"/>
                <w:szCs w:val="28"/>
              </w:rPr>
            </w:pPr>
          </w:p>
        </w:tc>
      </w:tr>
    </w:tbl>
    <w:p w:rsidR="00BD1A3C" w:rsidRDefault="00F874A6">
      <w:pPr>
        <w:rPr>
          <w:sz w:val="28"/>
          <w:szCs w:val="28"/>
        </w:rPr>
      </w:pPr>
    </w:p>
    <w:p w:rsidR="00564EFD" w:rsidRPr="00564EFD" w:rsidRDefault="00564EFD" w:rsidP="00564EFD">
      <w:pPr>
        <w:jc w:val="center"/>
        <w:rPr>
          <w:b/>
          <w:sz w:val="28"/>
          <w:szCs w:val="28"/>
        </w:rPr>
      </w:pPr>
      <w:r w:rsidRPr="00564EFD">
        <w:rPr>
          <w:b/>
          <w:sz w:val="28"/>
          <w:szCs w:val="28"/>
        </w:rPr>
        <w:t>Lesson 9 – A responsible party</w:t>
      </w:r>
    </w:p>
    <w:p w:rsidR="00564EFD" w:rsidRDefault="00564EFD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4EFD" w:rsidTr="00564EFD">
        <w:tc>
          <w:tcPr>
            <w:tcW w:w="10485" w:type="dxa"/>
            <w:shd w:val="clear" w:color="auto" w:fill="D9D9D9" w:themeFill="background1" w:themeFillShade="D9"/>
          </w:tcPr>
          <w:p w:rsidR="00564EFD" w:rsidRDefault="00564EFD" w:rsidP="005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were the issues your party has focused on and what opinions did the various party members hold about those issues or values?</w:t>
            </w:r>
          </w:p>
        </w:tc>
      </w:tr>
      <w:tr w:rsidR="00564EFD" w:rsidTr="00564EFD">
        <w:tc>
          <w:tcPr>
            <w:tcW w:w="10485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</w:tr>
    </w:tbl>
    <w:p w:rsidR="00564EFD" w:rsidRDefault="00564EFD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564EFD" w:rsidTr="00564EFD">
        <w:tc>
          <w:tcPr>
            <w:tcW w:w="6941" w:type="dxa"/>
            <w:shd w:val="clear" w:color="auto" w:fill="D9D9D9" w:themeFill="background1" w:themeFillShade="D9"/>
          </w:tcPr>
          <w:p w:rsidR="00564EFD" w:rsidRDefault="00564EFD" w:rsidP="005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the three main actions your party has taken as part of your campaign.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64EFD" w:rsidRDefault="00564EFD" w:rsidP="005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encounter any difficulties when carrying out these actions?</w:t>
            </w:r>
          </w:p>
        </w:tc>
      </w:tr>
      <w:tr w:rsidR="00564EFD" w:rsidTr="00564EFD">
        <w:tc>
          <w:tcPr>
            <w:tcW w:w="6941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</w:tc>
      </w:tr>
      <w:tr w:rsidR="00564EFD" w:rsidTr="00564EFD">
        <w:tc>
          <w:tcPr>
            <w:tcW w:w="6941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</w:tc>
      </w:tr>
      <w:tr w:rsidR="00564EFD" w:rsidTr="00564EFD">
        <w:tc>
          <w:tcPr>
            <w:tcW w:w="6941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</w:tc>
      </w:tr>
    </w:tbl>
    <w:p w:rsidR="00564EFD" w:rsidRDefault="00564E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EFD" w:rsidTr="00564EFD">
        <w:tc>
          <w:tcPr>
            <w:tcW w:w="10456" w:type="dxa"/>
            <w:shd w:val="clear" w:color="auto" w:fill="D9D9D9" w:themeFill="background1" w:themeFillShade="D9"/>
          </w:tcPr>
          <w:p w:rsidR="00564EFD" w:rsidRDefault="00564EFD" w:rsidP="005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taken action, how successful do you believe you have been? Have you lived up to the core values of your party? Please support your answer with examples or evidence.</w:t>
            </w:r>
          </w:p>
        </w:tc>
      </w:tr>
      <w:tr w:rsidR="00564EFD" w:rsidTr="00564EFD">
        <w:tc>
          <w:tcPr>
            <w:tcW w:w="10456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</w:tr>
    </w:tbl>
    <w:p w:rsidR="00564EFD" w:rsidRDefault="00564E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EFD" w:rsidTr="00564EFD">
        <w:tc>
          <w:tcPr>
            <w:tcW w:w="10456" w:type="dxa"/>
            <w:shd w:val="clear" w:color="auto" w:fill="D9D9D9" w:themeFill="background1" w:themeFillShade="D9"/>
          </w:tcPr>
          <w:p w:rsidR="00564EFD" w:rsidRDefault="00564EFD" w:rsidP="005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had the chance to repeat the actions you took in your campaign, what would you have done differently?</w:t>
            </w:r>
          </w:p>
        </w:tc>
      </w:tr>
      <w:tr w:rsidR="00564EFD" w:rsidTr="00564EFD">
        <w:tc>
          <w:tcPr>
            <w:tcW w:w="10456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64EFD" w:rsidRDefault="00564E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EFD" w:rsidTr="00564EFD">
        <w:tc>
          <w:tcPr>
            <w:tcW w:w="10456" w:type="dxa"/>
            <w:shd w:val="clear" w:color="auto" w:fill="D9D9D9" w:themeFill="background1" w:themeFillShade="D9"/>
          </w:tcPr>
          <w:p w:rsidR="00564EFD" w:rsidRDefault="00564EFD" w:rsidP="005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party, how have your views changed over the course of the campaign? Please justify why your views have changed where possible.</w:t>
            </w:r>
          </w:p>
        </w:tc>
      </w:tr>
      <w:tr w:rsidR="00564EFD" w:rsidTr="00564EFD">
        <w:tc>
          <w:tcPr>
            <w:tcW w:w="10456" w:type="dxa"/>
          </w:tcPr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  <w:p w:rsidR="00564EFD" w:rsidRDefault="00564EFD">
            <w:pPr>
              <w:rPr>
                <w:sz w:val="28"/>
                <w:szCs w:val="28"/>
              </w:rPr>
            </w:pPr>
          </w:p>
        </w:tc>
      </w:tr>
    </w:tbl>
    <w:p w:rsidR="00564EFD" w:rsidRPr="00564EFD" w:rsidRDefault="00564EFD">
      <w:pPr>
        <w:rPr>
          <w:sz w:val="28"/>
          <w:szCs w:val="28"/>
        </w:rPr>
      </w:pPr>
    </w:p>
    <w:sectPr w:rsidR="00564EFD" w:rsidRPr="00564EFD" w:rsidSect="00564EF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FD" w:rsidRDefault="00564EFD" w:rsidP="00564EFD">
      <w:pPr>
        <w:spacing w:after="0" w:line="240" w:lineRule="auto"/>
      </w:pPr>
      <w:r>
        <w:separator/>
      </w:r>
    </w:p>
  </w:endnote>
  <w:endnote w:type="continuationSeparator" w:id="0">
    <w:p w:rsidR="00564EFD" w:rsidRDefault="00564EFD" w:rsidP="005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FD" w:rsidRDefault="00564EFD" w:rsidP="00564EFD">
      <w:pPr>
        <w:spacing w:after="0" w:line="240" w:lineRule="auto"/>
      </w:pPr>
      <w:r>
        <w:separator/>
      </w:r>
    </w:p>
  </w:footnote>
  <w:footnote w:type="continuationSeparator" w:id="0">
    <w:p w:rsidR="00564EFD" w:rsidRDefault="00564EFD" w:rsidP="0056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FD" w:rsidRDefault="00564EFD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FD"/>
    <w:rsid w:val="000E15D3"/>
    <w:rsid w:val="00564EFD"/>
    <w:rsid w:val="00584224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59D6-0F3A-41A5-8F47-0AD4BC4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FD"/>
    <w:rPr>
      <w:rFonts w:ascii="Arial" w:hAnsi="Arial"/>
    </w:rPr>
  </w:style>
  <w:style w:type="table" w:styleId="TableGrid">
    <w:name w:val="Table Grid"/>
    <w:basedOn w:val="TableNormal"/>
    <w:uiPriority w:val="39"/>
    <w:rsid w:val="0056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cp:lastPrinted>2015-01-06T07:54:00Z</cp:lastPrinted>
  <dcterms:created xsi:type="dcterms:W3CDTF">2015-01-06T07:42:00Z</dcterms:created>
  <dcterms:modified xsi:type="dcterms:W3CDTF">2015-01-06T07:58:00Z</dcterms:modified>
</cp:coreProperties>
</file>